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5495"/>
        <w:gridCol w:w="4784"/>
      </w:tblGrid>
      <w:tr w:rsidR="001F60EC" w:rsidRPr="0001353C" w:rsidTr="00DB00A4">
        <w:tc>
          <w:tcPr>
            <w:tcW w:w="5495" w:type="dxa"/>
            <w:shd w:val="clear" w:color="auto" w:fill="auto"/>
          </w:tcPr>
          <w:p w:rsidR="001F60EC" w:rsidRPr="0001353C" w:rsidRDefault="001F60EC" w:rsidP="00DB00A4">
            <w:pPr>
              <w:ind w:left="34"/>
            </w:pPr>
            <w:r w:rsidRPr="0001353C">
              <w:t>СОГЛАСОВАНО</w:t>
            </w:r>
          </w:p>
          <w:p w:rsidR="00731AAC" w:rsidRPr="00731AAC" w:rsidRDefault="00731AAC" w:rsidP="00731AAC">
            <w:pPr>
              <w:spacing w:before="120"/>
              <w:ind w:left="34"/>
              <w:rPr>
                <w:u w:val="single"/>
              </w:rPr>
            </w:pPr>
            <w:r w:rsidRPr="00731AAC">
              <w:rPr>
                <w:u w:val="single"/>
              </w:rPr>
              <w:t>Проректор по методической и информационной деятельности</w:t>
            </w:r>
          </w:p>
          <w:p w:rsidR="00B5715F" w:rsidRPr="0001353C" w:rsidRDefault="00731AAC" w:rsidP="00731AAC">
            <w:pPr>
              <w:spacing w:before="120"/>
              <w:ind w:left="34"/>
              <w:rPr>
                <w:u w:val="single"/>
              </w:rPr>
            </w:pPr>
            <w:r w:rsidRPr="00731AAC">
              <w:rPr>
                <w:u w:val="single"/>
              </w:rPr>
              <w:t>Смирнова Алевтина Николаевна</w:t>
            </w:r>
          </w:p>
          <w:p w:rsidR="001F60EC" w:rsidRPr="00B5715F" w:rsidRDefault="001F60EC" w:rsidP="00DB00A4">
            <w:pPr>
              <w:spacing w:before="120"/>
              <w:ind w:left="34"/>
            </w:pPr>
            <w:r w:rsidRPr="0001353C">
              <w:t>_____________________________________</w:t>
            </w:r>
          </w:p>
          <w:p w:rsidR="001F60EC" w:rsidRPr="00B5715F" w:rsidRDefault="001F60EC" w:rsidP="00DB00A4">
            <w:pPr>
              <w:ind w:left="34"/>
              <w:jc w:val="center"/>
            </w:pPr>
            <w:r w:rsidRPr="0001353C">
              <w:t>(подпись)</w:t>
            </w:r>
          </w:p>
          <w:p w:rsidR="001F60EC" w:rsidRPr="0001353C" w:rsidRDefault="001F60EC" w:rsidP="00DB00A4">
            <w:pPr>
              <w:ind w:left="34"/>
            </w:pPr>
            <w:r w:rsidRPr="0001353C">
              <w:t>«___» _____________</w:t>
            </w:r>
          </w:p>
          <w:p w:rsidR="001F60EC" w:rsidRPr="00B5715F" w:rsidRDefault="001F60EC" w:rsidP="00DB00A4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:rsidR="001F60EC" w:rsidRPr="0001353C" w:rsidRDefault="001F60EC" w:rsidP="00DB00A4">
            <w:pPr>
              <w:ind w:left="34"/>
            </w:pPr>
            <w:r w:rsidRPr="0001353C">
              <w:t>СОГЛАСОВАНО</w:t>
            </w:r>
          </w:p>
          <w:p w:rsidR="00731AAC" w:rsidRDefault="00731AAC" w:rsidP="00DB00A4">
            <w:pPr>
              <w:spacing w:before="120"/>
              <w:ind w:left="34"/>
              <w:rPr>
                <w:u w:val="single"/>
              </w:rPr>
            </w:pPr>
            <w:r>
              <w:rPr>
                <w:u w:val="single"/>
              </w:rPr>
              <w:t>Руководитель центра развития</w:t>
            </w:r>
          </w:p>
          <w:p w:rsidR="001F60EC" w:rsidRPr="0001353C" w:rsidRDefault="001F60EC" w:rsidP="00DB00A4">
            <w:pPr>
              <w:spacing w:before="120"/>
              <w:ind w:left="34"/>
            </w:pPr>
            <w:r w:rsidRPr="0001353C">
              <w:rPr>
                <w:u w:val="single"/>
              </w:rPr>
              <w:t xml:space="preserve"> профессионального образования</w:t>
            </w:r>
          </w:p>
          <w:p w:rsidR="001F60EC" w:rsidRPr="00427FF2" w:rsidRDefault="00731AAC" w:rsidP="00DB00A4">
            <w:pPr>
              <w:spacing w:before="120"/>
              <w:ind w:left="34"/>
              <w:rPr>
                <w:u w:val="single"/>
              </w:rPr>
            </w:pPr>
            <w:r>
              <w:rPr>
                <w:u w:val="single"/>
              </w:rPr>
              <w:t>Выборнов Владимир Юрьевич</w:t>
            </w:r>
          </w:p>
          <w:p w:rsidR="001F60EC" w:rsidRPr="0001353C" w:rsidRDefault="001F60EC" w:rsidP="00DB00A4">
            <w:pPr>
              <w:spacing w:before="120"/>
              <w:ind w:left="34"/>
              <w:rPr>
                <w:lang w:val="en-US"/>
              </w:rPr>
            </w:pPr>
            <w:r w:rsidRPr="0001353C">
              <w:t>_____________________________________</w:t>
            </w:r>
          </w:p>
          <w:p w:rsidR="001F60EC" w:rsidRPr="0001353C" w:rsidRDefault="001F60EC" w:rsidP="00DB00A4">
            <w:pPr>
              <w:ind w:left="34"/>
              <w:jc w:val="center"/>
              <w:rPr>
                <w:lang w:val="en-US"/>
              </w:rPr>
            </w:pPr>
            <w:r w:rsidRPr="0001353C">
              <w:t>(подпись)</w:t>
            </w:r>
          </w:p>
          <w:p w:rsidR="001F60EC" w:rsidRPr="0001353C" w:rsidRDefault="001F60EC" w:rsidP="00DB00A4">
            <w:pPr>
              <w:ind w:left="34"/>
            </w:pPr>
            <w:r w:rsidRPr="0001353C">
              <w:t>«___» _____________</w:t>
            </w:r>
          </w:p>
          <w:p w:rsidR="001F60EC" w:rsidRPr="0001353C" w:rsidRDefault="001F60EC" w:rsidP="00DB00A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F60EC" w:rsidRPr="007A6C0E" w:rsidRDefault="001F60EC" w:rsidP="001F60EC">
      <w:pPr>
        <w:jc w:val="center"/>
        <w:rPr>
          <w:sz w:val="24"/>
          <w:szCs w:val="24"/>
        </w:rPr>
      </w:pPr>
      <w:r w:rsidRPr="007A6C0E">
        <w:rPr>
          <w:caps/>
          <w:sz w:val="24"/>
          <w:szCs w:val="24"/>
        </w:rPr>
        <w:t>Заявка</w:t>
      </w:r>
      <w:r w:rsidRPr="007A6C0E">
        <w:rPr>
          <w:caps/>
          <w:sz w:val="24"/>
          <w:szCs w:val="24"/>
        </w:rPr>
        <w:br/>
      </w:r>
      <w:r w:rsidRPr="007A6C0E">
        <w:rPr>
          <w:sz w:val="24"/>
          <w:szCs w:val="24"/>
        </w:rPr>
        <w:t>на добавление информации</w:t>
      </w:r>
    </w:p>
    <w:p w:rsidR="006807D4" w:rsidRDefault="001F60EC" w:rsidP="001F60EC">
      <w:pPr>
        <w:jc w:val="both"/>
        <w:rPr>
          <w:sz w:val="24"/>
          <w:szCs w:val="24"/>
        </w:rPr>
      </w:pPr>
      <w:r w:rsidRPr="007A6C0E">
        <w:rPr>
          <w:sz w:val="24"/>
          <w:szCs w:val="24"/>
        </w:rPr>
        <w:t>Прошу добавить информацию на Интерне</w:t>
      </w:r>
      <w:r w:rsidR="004E74D6">
        <w:rPr>
          <w:sz w:val="24"/>
          <w:szCs w:val="24"/>
        </w:rPr>
        <w:t>т-сайте Г</w:t>
      </w:r>
      <w:r>
        <w:rPr>
          <w:sz w:val="24"/>
          <w:szCs w:val="24"/>
        </w:rPr>
        <w:t xml:space="preserve">АУ </w:t>
      </w:r>
      <w:r w:rsidR="004E74D6">
        <w:rPr>
          <w:sz w:val="24"/>
          <w:szCs w:val="24"/>
        </w:rPr>
        <w:t xml:space="preserve">ДПО </w:t>
      </w:r>
      <w:r>
        <w:rPr>
          <w:sz w:val="24"/>
          <w:szCs w:val="24"/>
        </w:rPr>
        <w:t>ЯО ИРО на страницу</w:t>
      </w:r>
      <w:r w:rsidR="006807D4">
        <w:rPr>
          <w:sz w:val="24"/>
          <w:szCs w:val="24"/>
        </w:rPr>
        <w:t>:</w:t>
      </w:r>
    </w:p>
    <w:p w:rsidR="009D38E4" w:rsidRPr="00FA0224" w:rsidRDefault="009D38E4" w:rsidP="006F36AA">
      <w:pPr>
        <w:pStyle w:val="a7"/>
        <w:ind w:left="0"/>
        <w:rPr>
          <w:b/>
        </w:rPr>
      </w:pPr>
    </w:p>
    <w:p w:rsidR="000173E6" w:rsidRDefault="00213F49" w:rsidP="00C664B6">
      <w:pPr>
        <w:pStyle w:val="a7"/>
        <w:ind w:left="0"/>
        <w:rPr>
          <w:b/>
        </w:rPr>
      </w:pPr>
      <w:r>
        <w:rPr>
          <w:b/>
        </w:rPr>
        <w:t>1</w:t>
      </w:r>
      <w:r w:rsidR="009D38E4" w:rsidRPr="00FA0224">
        <w:rPr>
          <w:b/>
        </w:rPr>
        <w:t>.</w:t>
      </w:r>
      <w:r w:rsidR="00E12792" w:rsidRPr="00FA0224">
        <w:t xml:space="preserve"> </w:t>
      </w:r>
      <w:r w:rsidR="00C664B6" w:rsidRPr="00C664B6">
        <w:rPr>
          <w:b/>
        </w:rPr>
        <w:t>ИРО</w:t>
      </w:r>
      <w:proofErr w:type="gramStart"/>
      <w:r w:rsidR="00C664B6" w:rsidRPr="00C664B6">
        <w:rPr>
          <w:b/>
        </w:rPr>
        <w:t>&gt;О</w:t>
      </w:r>
      <w:proofErr w:type="gramEnd"/>
      <w:r w:rsidR="00C664B6" w:rsidRPr="00C664B6">
        <w:rPr>
          <w:b/>
        </w:rPr>
        <w:t>б институте&gt;Центры&gt;Центр развития профессионального образования&gt;Мероприятия</w:t>
      </w:r>
    </w:p>
    <w:p w:rsidR="000173E6" w:rsidRPr="00F74A0B" w:rsidRDefault="000173E6" w:rsidP="000173E6">
      <w:pPr>
        <w:pStyle w:val="a7"/>
        <w:ind w:left="0"/>
      </w:pPr>
      <w:r w:rsidRPr="00F74A0B">
        <w:t>Добавить:</w:t>
      </w:r>
    </w:p>
    <w:p w:rsidR="000173E6" w:rsidRPr="00F74A0B" w:rsidRDefault="001B27C2" w:rsidP="000173E6">
      <w:pPr>
        <w:pStyle w:val="a7"/>
        <w:ind w:left="0"/>
        <w:rPr>
          <w:b/>
        </w:rPr>
      </w:pPr>
      <w:r>
        <w:rPr>
          <w:b/>
          <w:lang w:eastAsia="ar-SA"/>
        </w:rPr>
        <w:t>0</w:t>
      </w:r>
      <w:r w:rsidR="00C37DA0">
        <w:rPr>
          <w:b/>
          <w:lang w:eastAsia="ar-SA"/>
        </w:rPr>
        <w:t xml:space="preserve">5 марта </w:t>
      </w:r>
      <w:r w:rsidR="000173E6" w:rsidRPr="00F74A0B">
        <w:rPr>
          <w:b/>
          <w:lang w:eastAsia="ar-SA"/>
        </w:rPr>
        <w:t>20</w:t>
      </w:r>
      <w:r>
        <w:rPr>
          <w:b/>
          <w:lang w:eastAsia="ar-SA"/>
        </w:rPr>
        <w:t>20</w:t>
      </w:r>
      <w:r w:rsidR="000173E6" w:rsidRPr="00F74A0B">
        <w:rPr>
          <w:b/>
          <w:lang w:eastAsia="ar-SA"/>
        </w:rPr>
        <w:t xml:space="preserve"> года</w:t>
      </w:r>
    </w:p>
    <w:p w:rsidR="000173E6" w:rsidRDefault="001B27C2" w:rsidP="000173E6">
      <w:pPr>
        <w:pStyle w:val="a7"/>
        <w:ind w:left="0"/>
        <w:rPr>
          <w:b/>
          <w:lang w:eastAsia="ar-SA"/>
        </w:rPr>
      </w:pPr>
      <w:proofErr w:type="spellStart"/>
      <w:r>
        <w:rPr>
          <w:lang w:eastAsia="ar-SA"/>
        </w:rPr>
        <w:t>Вебинар</w:t>
      </w:r>
      <w:proofErr w:type="spellEnd"/>
      <w:r>
        <w:rPr>
          <w:lang w:eastAsia="ar-SA"/>
        </w:rPr>
        <w:t xml:space="preserve"> </w:t>
      </w:r>
      <w:r w:rsidR="000173E6" w:rsidRPr="00C37DA0">
        <w:rPr>
          <w:b/>
          <w:lang w:eastAsia="ar-SA"/>
        </w:rPr>
        <w:t>«</w:t>
      </w:r>
      <w:r w:rsidR="00C37DA0" w:rsidRPr="00C37DA0">
        <w:rPr>
          <w:b/>
        </w:rPr>
        <w:t>Об организации и проведении областного конкурса на лучшую модель организации воспитательной деятельности в профессиональной образовательной организации Ярославской области</w:t>
      </w:r>
      <w:r w:rsidR="000173E6" w:rsidRPr="00C37DA0">
        <w:rPr>
          <w:b/>
          <w:lang w:eastAsia="ar-SA"/>
        </w:rPr>
        <w:t>»</w:t>
      </w:r>
    </w:p>
    <w:p w:rsidR="000173E6" w:rsidRDefault="000173E6" w:rsidP="000173E6">
      <w:pPr>
        <w:pStyle w:val="a7"/>
        <w:ind w:left="0"/>
      </w:pPr>
      <w:r w:rsidRPr="00BD3A10">
        <w:rPr>
          <w:b/>
        </w:rPr>
        <w:t>Организатор:</w:t>
      </w:r>
      <w:r w:rsidRPr="000173E6">
        <w:t xml:space="preserve"> центр развития</w:t>
      </w:r>
      <w:r>
        <w:t xml:space="preserve"> профессионального образования</w:t>
      </w:r>
    </w:p>
    <w:p w:rsidR="00385AA5" w:rsidRPr="00F23DCD" w:rsidRDefault="00982BCB" w:rsidP="00385AA5">
      <w:pPr>
        <w:jc w:val="both"/>
        <w:rPr>
          <w:sz w:val="24"/>
          <w:szCs w:val="24"/>
        </w:rPr>
      </w:pPr>
      <w:r w:rsidRPr="002F2CC3">
        <w:rPr>
          <w:b/>
          <w:sz w:val="24"/>
          <w:szCs w:val="24"/>
        </w:rPr>
        <w:t>05 марта 2020 г</w:t>
      </w:r>
      <w:r w:rsidRPr="009C1004">
        <w:rPr>
          <w:sz w:val="24"/>
          <w:szCs w:val="24"/>
        </w:rPr>
        <w:t xml:space="preserve">. на базе ГАУ ДПО ЯО Институт развития образования состоялся </w:t>
      </w:r>
      <w:proofErr w:type="spellStart"/>
      <w:r w:rsidRPr="009C1004">
        <w:rPr>
          <w:sz w:val="24"/>
          <w:szCs w:val="24"/>
        </w:rPr>
        <w:t>вебинар</w:t>
      </w:r>
      <w:proofErr w:type="spellEnd"/>
      <w:r w:rsidRPr="009C1004">
        <w:rPr>
          <w:sz w:val="24"/>
          <w:szCs w:val="24"/>
        </w:rPr>
        <w:t xml:space="preserve">, </w:t>
      </w:r>
      <w:r w:rsidR="00385AA5" w:rsidRPr="00F23DCD">
        <w:rPr>
          <w:sz w:val="24"/>
          <w:szCs w:val="24"/>
        </w:rPr>
        <w:t xml:space="preserve">в рамках подготовки проведения областного конкурса на лучшую модель организации воспитательной деятельности в профессиональных образовательных организациях Ярославской области, функционально подчиненных департаменту образования Ярославской области проведен </w:t>
      </w:r>
      <w:proofErr w:type="spellStart"/>
      <w:r w:rsidR="00385AA5" w:rsidRPr="00F23DCD">
        <w:rPr>
          <w:sz w:val="24"/>
          <w:szCs w:val="24"/>
        </w:rPr>
        <w:t>вебинар</w:t>
      </w:r>
      <w:proofErr w:type="spellEnd"/>
      <w:r w:rsidR="00385AA5">
        <w:rPr>
          <w:sz w:val="24"/>
          <w:szCs w:val="24"/>
        </w:rPr>
        <w:t>.</w:t>
      </w:r>
      <w:r w:rsidR="00385AA5" w:rsidRPr="00F23DCD">
        <w:rPr>
          <w:sz w:val="24"/>
          <w:szCs w:val="24"/>
        </w:rPr>
        <w:t xml:space="preserve"> </w:t>
      </w:r>
    </w:p>
    <w:p w:rsidR="00385AA5" w:rsidRDefault="00385AA5" w:rsidP="00385AA5">
      <w:pPr>
        <w:jc w:val="both"/>
        <w:rPr>
          <w:sz w:val="24"/>
          <w:szCs w:val="24"/>
        </w:rPr>
      </w:pPr>
      <w:r w:rsidRPr="00F23DCD">
        <w:rPr>
          <w:sz w:val="24"/>
          <w:szCs w:val="24"/>
        </w:rPr>
        <w:t xml:space="preserve">Цель </w:t>
      </w:r>
      <w:proofErr w:type="spellStart"/>
      <w:r w:rsidRPr="00F23DCD"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ознакомление с материалами, регламентирующими подготовку профессиональной образовательной организации к участию в конкурсе.</w:t>
      </w:r>
    </w:p>
    <w:p w:rsidR="00385AA5" w:rsidRDefault="00385AA5" w:rsidP="00385AA5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proofErr w:type="spellStart"/>
      <w:r>
        <w:rPr>
          <w:sz w:val="24"/>
          <w:szCs w:val="24"/>
        </w:rPr>
        <w:t>вебинара</w:t>
      </w:r>
      <w:proofErr w:type="spellEnd"/>
      <w:r>
        <w:rPr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385AA5" w:rsidRPr="00C14012" w:rsidTr="00871A8D">
        <w:tc>
          <w:tcPr>
            <w:tcW w:w="5665" w:type="dxa"/>
          </w:tcPr>
          <w:p w:rsidR="00385AA5" w:rsidRPr="00C14012" w:rsidRDefault="00385AA5" w:rsidP="00871A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4012">
              <w:rPr>
                <w:rFonts w:ascii="Times New Roman" w:hAnsi="Times New Roman" w:cs="Times New Roman"/>
                <w:sz w:val="21"/>
                <w:szCs w:val="21"/>
              </w:rPr>
              <w:t xml:space="preserve">Тема выступления </w:t>
            </w:r>
          </w:p>
        </w:tc>
        <w:tc>
          <w:tcPr>
            <w:tcW w:w="3680" w:type="dxa"/>
          </w:tcPr>
          <w:p w:rsidR="00385AA5" w:rsidRPr="00C14012" w:rsidRDefault="00385AA5" w:rsidP="00871A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4012">
              <w:rPr>
                <w:rFonts w:ascii="Times New Roman" w:hAnsi="Times New Roman" w:cs="Times New Roman"/>
                <w:sz w:val="21"/>
                <w:szCs w:val="21"/>
              </w:rPr>
              <w:t xml:space="preserve">Выступающий </w:t>
            </w:r>
          </w:p>
        </w:tc>
      </w:tr>
      <w:tr w:rsidR="00385AA5" w:rsidRPr="00C14012" w:rsidTr="00871A8D">
        <w:tc>
          <w:tcPr>
            <w:tcW w:w="5665" w:type="dxa"/>
          </w:tcPr>
          <w:p w:rsidR="00385AA5" w:rsidRPr="00C14012" w:rsidRDefault="00385AA5" w:rsidP="00871A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4012">
              <w:rPr>
                <w:rFonts w:ascii="Times New Roman" w:hAnsi="Times New Roman" w:cs="Times New Roman"/>
                <w:sz w:val="21"/>
                <w:szCs w:val="21"/>
              </w:rPr>
              <w:t>Ознакомление профессионального сообщества с развитием конкурсного движения в Ярославской области</w:t>
            </w:r>
          </w:p>
        </w:tc>
        <w:tc>
          <w:tcPr>
            <w:tcW w:w="3680" w:type="dxa"/>
          </w:tcPr>
          <w:p w:rsidR="00385AA5" w:rsidRPr="00C14012" w:rsidRDefault="00385AA5" w:rsidP="00871A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4012">
              <w:rPr>
                <w:rFonts w:ascii="Times New Roman" w:hAnsi="Times New Roman" w:cs="Times New Roman"/>
                <w:sz w:val="21"/>
                <w:szCs w:val="21"/>
              </w:rPr>
              <w:t xml:space="preserve">Серафимович Ирина Владимировна,  проректор ГАУ ДПО ЯО ИРО, </w:t>
            </w:r>
            <w:proofErr w:type="spellStart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>канд</w:t>
            </w:r>
            <w:proofErr w:type="gramStart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proofErr w:type="spellEnd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 xml:space="preserve">. наук  </w:t>
            </w:r>
          </w:p>
        </w:tc>
      </w:tr>
      <w:tr w:rsidR="00385AA5" w:rsidRPr="00C14012" w:rsidTr="00871A8D">
        <w:tc>
          <w:tcPr>
            <w:tcW w:w="5665" w:type="dxa"/>
          </w:tcPr>
          <w:p w:rsidR="00385AA5" w:rsidRPr="00C14012" w:rsidRDefault="00385AA5" w:rsidP="00871A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4012">
              <w:rPr>
                <w:rFonts w:ascii="Times New Roman" w:hAnsi="Times New Roman" w:cs="Times New Roman"/>
                <w:sz w:val="21"/>
                <w:szCs w:val="21"/>
              </w:rPr>
              <w:t xml:space="preserve">Презентация Положения </w:t>
            </w:r>
            <w:proofErr w:type="gramStart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proofErr w:type="gramEnd"/>
            <w:r w:rsidRPr="00C140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C14012">
              <w:rPr>
                <w:rFonts w:ascii="Times New Roman" w:eastAsia="Calibri" w:hAnsi="Times New Roman" w:cs="Times New Roman"/>
                <w:sz w:val="21"/>
                <w:szCs w:val="21"/>
              </w:rPr>
              <w:t>об</w:t>
            </w:r>
            <w:proofErr w:type="gramEnd"/>
            <w:r w:rsidRPr="00C140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областном конкурсе на лучшую модель организации воспитательной деятельности в профессиональной образовательной организации Ярославской области, функционально подчиненных департаменту образования Ярославской области;</w:t>
            </w:r>
          </w:p>
        </w:tc>
        <w:tc>
          <w:tcPr>
            <w:tcW w:w="3680" w:type="dxa"/>
          </w:tcPr>
          <w:p w:rsidR="00385AA5" w:rsidRPr="00C14012" w:rsidRDefault="00385AA5" w:rsidP="00871A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4012">
              <w:rPr>
                <w:rFonts w:ascii="Times New Roman" w:hAnsi="Times New Roman" w:cs="Times New Roman"/>
                <w:sz w:val="21"/>
                <w:szCs w:val="21"/>
              </w:rPr>
              <w:t xml:space="preserve">Выборнов Владимир Юрьевич, руководитель ЦРПО ГАУ ДПО ЯО ИРО,  </w:t>
            </w:r>
            <w:proofErr w:type="spellStart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>канд</w:t>
            </w:r>
            <w:proofErr w:type="gramStart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proofErr w:type="spellEnd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 xml:space="preserve">. наук  </w:t>
            </w:r>
          </w:p>
        </w:tc>
      </w:tr>
      <w:tr w:rsidR="00385AA5" w:rsidRPr="00C14012" w:rsidTr="00871A8D">
        <w:tc>
          <w:tcPr>
            <w:tcW w:w="5665" w:type="dxa"/>
          </w:tcPr>
          <w:p w:rsidR="00385AA5" w:rsidRPr="00C14012" w:rsidRDefault="00385AA5" w:rsidP="00871A8D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40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Презентация приложений к Положению об областном конкурсе: </w:t>
            </w:r>
          </w:p>
          <w:p w:rsidR="00385AA5" w:rsidRPr="00C14012" w:rsidRDefault="00385AA5" w:rsidP="00871A8D">
            <w:pPr>
              <w:tabs>
                <w:tab w:val="left" w:pos="5820"/>
                <w:tab w:val="center" w:pos="7339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4012">
              <w:rPr>
                <w:rFonts w:ascii="Times New Roman" w:hAnsi="Times New Roman" w:cs="Times New Roman"/>
                <w:sz w:val="21"/>
                <w:szCs w:val="21"/>
              </w:rPr>
              <w:t>Отчет об организации</w:t>
            </w:r>
            <w:r w:rsidRPr="00C1401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C140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воспитательной деятельности в профессиональной образовательной организации; </w:t>
            </w:r>
          </w:p>
          <w:p w:rsidR="00385AA5" w:rsidRPr="00C14012" w:rsidRDefault="00385AA5" w:rsidP="00871A8D">
            <w:pPr>
              <w:tabs>
                <w:tab w:val="left" w:pos="5820"/>
                <w:tab w:val="center" w:pos="7339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385AA5" w:rsidRPr="00C14012" w:rsidRDefault="00385AA5" w:rsidP="00871A8D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1401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Таблица экспертной оценки модели организации воспитательной деятельности </w:t>
            </w:r>
            <w:proofErr w:type="gramStart"/>
            <w:r w:rsidRPr="00C14012">
              <w:rPr>
                <w:rFonts w:ascii="Times New Roman" w:hAnsi="Times New Roman" w:cs="Times New Roman"/>
                <w:bCs/>
                <w:sz w:val="21"/>
                <w:szCs w:val="21"/>
              </w:rPr>
              <w:t>в</w:t>
            </w:r>
            <w:proofErr w:type="gramEnd"/>
            <w:r w:rsidRPr="00C1401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385AA5" w:rsidRPr="00C14012" w:rsidRDefault="00385AA5" w:rsidP="00871A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401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 реализации</w:t>
            </w:r>
          </w:p>
        </w:tc>
        <w:tc>
          <w:tcPr>
            <w:tcW w:w="3680" w:type="dxa"/>
          </w:tcPr>
          <w:p w:rsidR="00385AA5" w:rsidRPr="00C14012" w:rsidRDefault="00385AA5" w:rsidP="00871A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AA5" w:rsidRPr="00C14012" w:rsidRDefault="00385AA5" w:rsidP="00871A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AA5" w:rsidRPr="00C14012" w:rsidRDefault="00385AA5" w:rsidP="00871A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4012">
              <w:rPr>
                <w:rFonts w:ascii="Times New Roman" w:hAnsi="Times New Roman" w:cs="Times New Roman"/>
                <w:sz w:val="21"/>
                <w:szCs w:val="21"/>
              </w:rPr>
              <w:t>Сатарина Галина Георгиевна</w:t>
            </w:r>
            <w:proofErr w:type="gramStart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 xml:space="preserve"> старший методист ЦРПО ГАУ ДПО ЯО ИРО </w:t>
            </w:r>
          </w:p>
          <w:p w:rsidR="00385AA5" w:rsidRPr="00C14012" w:rsidRDefault="00385AA5" w:rsidP="00871A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85AA5" w:rsidRPr="00C14012" w:rsidRDefault="00385AA5" w:rsidP="00871A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14012">
              <w:rPr>
                <w:rFonts w:ascii="Times New Roman" w:hAnsi="Times New Roman" w:cs="Times New Roman"/>
                <w:sz w:val="21"/>
                <w:szCs w:val="21"/>
              </w:rPr>
              <w:t xml:space="preserve">Выборнов Владимир Юрьевич, руководитель ЦРПО ГАУ ДПО ЯО ИРО,  </w:t>
            </w:r>
            <w:proofErr w:type="spellStart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>канд</w:t>
            </w:r>
            <w:proofErr w:type="gramStart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>ед</w:t>
            </w:r>
            <w:proofErr w:type="spellEnd"/>
            <w:r w:rsidRPr="00C14012">
              <w:rPr>
                <w:rFonts w:ascii="Times New Roman" w:hAnsi="Times New Roman" w:cs="Times New Roman"/>
                <w:sz w:val="21"/>
                <w:szCs w:val="21"/>
              </w:rPr>
              <w:t xml:space="preserve">. наук  </w:t>
            </w:r>
          </w:p>
        </w:tc>
      </w:tr>
    </w:tbl>
    <w:p w:rsidR="00982BCB" w:rsidRPr="009C1004" w:rsidRDefault="00982BCB" w:rsidP="00982BCB">
      <w:pPr>
        <w:jc w:val="both"/>
        <w:rPr>
          <w:sz w:val="24"/>
          <w:szCs w:val="24"/>
        </w:rPr>
      </w:pPr>
      <w:r w:rsidRPr="009C1004">
        <w:rPr>
          <w:sz w:val="24"/>
          <w:szCs w:val="24"/>
        </w:rPr>
        <w:t>В работе приняли участие 27 человек, в том числе было 20 подключений из ПОО Ярославской области</w:t>
      </w:r>
      <w:r w:rsidRPr="009C1004">
        <w:rPr>
          <w:sz w:val="24"/>
          <w:szCs w:val="24"/>
          <w:shd w:val="clear" w:color="auto" w:fill="FFFFFF"/>
        </w:rPr>
        <w:t>: Ярославля, Гаврилов-Яма, Пошехонья, Ростова, Рыбинска, Тутаева, Мышкина.</w:t>
      </w:r>
    </w:p>
    <w:p w:rsidR="00C664B6" w:rsidRDefault="009857E5" w:rsidP="00C664B6">
      <w:pPr>
        <w:pStyle w:val="a7"/>
        <w:ind w:left="0"/>
        <w:rPr>
          <w:rStyle w:val="a8"/>
          <w:b/>
        </w:rPr>
      </w:pPr>
      <w:hyperlink r:id="rId6" w:history="1">
        <w:r w:rsidR="00C664B6" w:rsidRPr="001B4315">
          <w:rPr>
            <w:rStyle w:val="a8"/>
            <w:b/>
          </w:rPr>
          <w:t>Фотоотчет</w:t>
        </w:r>
      </w:hyperlink>
    </w:p>
    <w:p w:rsidR="007F3C6F" w:rsidRDefault="007F3C6F" w:rsidP="007F3C6F">
      <w:pPr>
        <w:rPr>
          <w:b/>
          <w:sz w:val="24"/>
        </w:rPr>
      </w:pPr>
      <w:r>
        <w:rPr>
          <w:b/>
          <w:sz w:val="24"/>
        </w:rPr>
        <w:t>Материалы к выступлениям</w:t>
      </w:r>
    </w:p>
    <w:p w:rsidR="00622592" w:rsidRDefault="007F3C6F" w:rsidP="00622592">
      <w:pPr>
        <w:pStyle w:val="a7"/>
        <w:ind w:left="0"/>
        <w:rPr>
          <w:rFonts w:eastAsia="Calibri"/>
        </w:rPr>
      </w:pPr>
      <w:hyperlink r:id="rId7" w:history="1">
        <w:r w:rsidRPr="007F3C6F">
          <w:rPr>
            <w:rStyle w:val="a8"/>
          </w:rPr>
          <w:t>Отчет об организации</w:t>
        </w:r>
        <w:r w:rsidRPr="007F3C6F">
          <w:rPr>
            <w:rStyle w:val="a8"/>
            <w:bCs/>
          </w:rPr>
          <w:t xml:space="preserve"> </w:t>
        </w:r>
        <w:r w:rsidRPr="007F3C6F">
          <w:rPr>
            <w:rStyle w:val="a8"/>
            <w:rFonts w:eastAsia="Calibri"/>
          </w:rPr>
          <w:t>воспитательной деятельности в профессиональной образовательной организации</w:t>
        </w:r>
      </w:hyperlink>
    </w:p>
    <w:p w:rsidR="007F3C6F" w:rsidRDefault="007F3C6F" w:rsidP="00622592">
      <w:pPr>
        <w:pStyle w:val="a7"/>
        <w:ind w:left="0"/>
        <w:rPr>
          <w:b/>
        </w:rPr>
      </w:pPr>
      <w:r>
        <w:rPr>
          <w:rFonts w:eastAsia="Calibri"/>
        </w:rPr>
        <w:t>Сатарина Г.Г., старший методист ЦРПО</w:t>
      </w:r>
    </w:p>
    <w:p w:rsidR="007F3C6F" w:rsidRDefault="00C14012" w:rsidP="00622592">
      <w:pPr>
        <w:pStyle w:val="a7"/>
        <w:ind w:left="0"/>
      </w:pPr>
      <w:hyperlink r:id="rId8" w:history="1">
        <w:r w:rsidRPr="00C14012">
          <w:rPr>
            <w:rStyle w:val="a8"/>
          </w:rPr>
          <w:t>Областной конкурс на лучшую модель организации воспитательной деятельности в профессиональной образовательной организации в профессиональной образовательной организации Ярославской области, функционально подчиненных департаменту образования Ярославской области</w:t>
        </w:r>
      </w:hyperlink>
    </w:p>
    <w:p w:rsidR="00C14012" w:rsidRPr="00C14012" w:rsidRDefault="00C14012" w:rsidP="00622592">
      <w:pPr>
        <w:pStyle w:val="a7"/>
        <w:ind w:left="0"/>
      </w:pPr>
      <w:r>
        <w:t>Выборнов В.Ю., руководитель ЦРПО</w:t>
      </w:r>
    </w:p>
    <w:p w:rsidR="007F3C6F" w:rsidRDefault="007F3C6F" w:rsidP="00622592">
      <w:pPr>
        <w:pStyle w:val="a7"/>
        <w:ind w:left="0"/>
        <w:rPr>
          <w:b/>
        </w:rPr>
      </w:pPr>
    </w:p>
    <w:p w:rsidR="00622592" w:rsidRDefault="00046D49" w:rsidP="00622592">
      <w:pPr>
        <w:pStyle w:val="a7"/>
        <w:ind w:left="0"/>
        <w:rPr>
          <w:b/>
        </w:rPr>
      </w:pPr>
      <w:r>
        <w:rPr>
          <w:b/>
        </w:rPr>
        <w:t>2</w:t>
      </w:r>
      <w:r w:rsidR="00622592">
        <w:rPr>
          <w:b/>
        </w:rPr>
        <w:t>.</w:t>
      </w:r>
      <w:r w:rsidR="00622592" w:rsidRPr="003771F4">
        <w:t xml:space="preserve"> </w:t>
      </w:r>
      <w:r w:rsidR="00622592" w:rsidRPr="003771F4">
        <w:rPr>
          <w:b/>
        </w:rPr>
        <w:t>ИРО</w:t>
      </w:r>
      <w:proofErr w:type="gramStart"/>
      <w:r w:rsidR="00622592" w:rsidRPr="003771F4">
        <w:rPr>
          <w:b/>
        </w:rPr>
        <w:t>&gt;О</w:t>
      </w:r>
      <w:proofErr w:type="gramEnd"/>
      <w:r w:rsidR="00622592" w:rsidRPr="003771F4">
        <w:rPr>
          <w:b/>
        </w:rPr>
        <w:t>б институте&gt;Центры&gt;Центр развития профессионального образования&gt;Мероприятия</w:t>
      </w:r>
    </w:p>
    <w:p w:rsidR="00622592" w:rsidRPr="00F74A0B" w:rsidRDefault="00622592" w:rsidP="00622592">
      <w:pPr>
        <w:pStyle w:val="a7"/>
        <w:ind w:left="0"/>
      </w:pPr>
      <w:r w:rsidRPr="00F74A0B">
        <w:t>Добавить:</w:t>
      </w:r>
    </w:p>
    <w:p w:rsidR="00027A2D" w:rsidRDefault="00027A2D" w:rsidP="00027A2D">
      <w:pPr>
        <w:pStyle w:val="a7"/>
        <w:ind w:left="0"/>
        <w:jc w:val="both"/>
      </w:pPr>
      <w:r>
        <w:rPr>
          <w:b/>
          <w:bCs/>
        </w:rPr>
        <w:t>Изменение сроков проведения ППК «Подготовка мастера производственного обучения к реализации образовательных программ СПО в современных условиях»</w:t>
      </w:r>
      <w:r>
        <w:t xml:space="preserve">, </w:t>
      </w:r>
      <w:r>
        <w:rPr>
          <w:i/>
          <w:iCs/>
          <w:shd w:val="clear" w:color="auto" w:fill="FFFFFF"/>
        </w:rPr>
        <w:t>3</w:t>
      </w:r>
      <w:r w:rsidRPr="00D62157">
        <w:rPr>
          <w:i/>
          <w:iCs/>
          <w:shd w:val="clear" w:color="auto" w:fill="FFFFFF"/>
        </w:rPr>
        <w:t>6ч</w:t>
      </w:r>
      <w:r>
        <w:t xml:space="preserve">: </w:t>
      </w:r>
    </w:p>
    <w:p w:rsidR="00027A2D" w:rsidRDefault="00027A2D" w:rsidP="00027A2D">
      <w:pPr>
        <w:pStyle w:val="a7"/>
        <w:ind w:left="0"/>
        <w:jc w:val="both"/>
        <w:rPr>
          <w:b/>
          <w:bCs/>
        </w:rPr>
      </w:pPr>
      <w:r>
        <w:t xml:space="preserve">занятия, запланированные на 16.03.2020-20.03.2020, </w:t>
      </w:r>
      <w:r w:rsidRPr="00027A2D">
        <w:rPr>
          <w:b/>
        </w:rPr>
        <w:t>п</w:t>
      </w:r>
      <w:r>
        <w:rPr>
          <w:b/>
          <w:bCs/>
        </w:rPr>
        <w:t xml:space="preserve">ереносятся на 31.03.2020-08.04.2020 </w:t>
      </w:r>
    </w:p>
    <w:p w:rsidR="00622592" w:rsidRDefault="00622592" w:rsidP="00622592">
      <w:pPr>
        <w:pStyle w:val="a7"/>
        <w:ind w:left="0"/>
      </w:pPr>
      <w:r w:rsidRPr="00213F49">
        <w:lastRenderedPageBreak/>
        <w:t>Организатор</w:t>
      </w:r>
      <w:r>
        <w:t>: центр развития профессионального образования</w:t>
      </w:r>
    </w:p>
    <w:p w:rsidR="00C664B6" w:rsidRPr="00080E29" w:rsidRDefault="009857E5" w:rsidP="00622592">
      <w:pPr>
        <w:pStyle w:val="a7"/>
        <w:ind w:left="0"/>
        <w:rPr>
          <w:b/>
          <w:u w:val="single"/>
        </w:rPr>
      </w:pPr>
      <w:hyperlink r:id="rId9" w:history="1">
        <w:r w:rsidR="00080E29" w:rsidRPr="00027A2D">
          <w:rPr>
            <w:rStyle w:val="a8"/>
            <w:b/>
          </w:rPr>
          <w:t>Подробнее</w:t>
        </w:r>
      </w:hyperlink>
    </w:p>
    <w:p w:rsidR="00972665" w:rsidRDefault="00972665" w:rsidP="00972665">
      <w:pPr>
        <w:pStyle w:val="a7"/>
        <w:ind w:left="0"/>
        <w:rPr>
          <w:b/>
        </w:rPr>
      </w:pPr>
    </w:p>
    <w:p w:rsidR="00972665" w:rsidRDefault="00046D49" w:rsidP="00972665">
      <w:pPr>
        <w:pStyle w:val="a7"/>
        <w:ind w:left="0"/>
        <w:rPr>
          <w:b/>
        </w:rPr>
      </w:pPr>
      <w:r>
        <w:rPr>
          <w:b/>
        </w:rPr>
        <w:t>3</w:t>
      </w:r>
      <w:r w:rsidR="00972665">
        <w:rPr>
          <w:b/>
        </w:rPr>
        <w:t>.</w:t>
      </w:r>
      <w:r w:rsidR="00972665" w:rsidRPr="003771F4">
        <w:t xml:space="preserve"> </w:t>
      </w:r>
      <w:r w:rsidR="00972665" w:rsidRPr="003771F4">
        <w:rPr>
          <w:b/>
        </w:rPr>
        <w:t>ИРО</w:t>
      </w:r>
      <w:proofErr w:type="gramStart"/>
      <w:r w:rsidR="00972665" w:rsidRPr="003771F4">
        <w:rPr>
          <w:b/>
        </w:rPr>
        <w:t>&gt;О</w:t>
      </w:r>
      <w:proofErr w:type="gramEnd"/>
      <w:r w:rsidR="00972665" w:rsidRPr="003771F4">
        <w:rPr>
          <w:b/>
        </w:rPr>
        <w:t>б институте&gt;Центры&gt;Центр развития профессионального образования&gt;Мероприятия</w:t>
      </w:r>
    </w:p>
    <w:p w:rsidR="00972665" w:rsidRPr="00F74A0B" w:rsidRDefault="00972665" w:rsidP="00972665">
      <w:pPr>
        <w:pStyle w:val="a7"/>
        <w:ind w:left="0"/>
      </w:pPr>
      <w:r w:rsidRPr="00F74A0B">
        <w:t>Добавить:</w:t>
      </w:r>
    </w:p>
    <w:p w:rsidR="00972665" w:rsidRPr="00F74A0B" w:rsidRDefault="00972665" w:rsidP="00972665">
      <w:pPr>
        <w:pStyle w:val="a7"/>
        <w:ind w:left="0"/>
        <w:rPr>
          <w:b/>
        </w:rPr>
      </w:pPr>
      <w:r>
        <w:rPr>
          <w:b/>
          <w:lang w:eastAsia="ar-SA"/>
        </w:rPr>
        <w:t>17.03.2020-31.03.2020</w:t>
      </w:r>
    </w:p>
    <w:p w:rsidR="00972665" w:rsidRDefault="00027A2D" w:rsidP="00096860">
      <w:pPr>
        <w:pStyle w:val="a7"/>
        <w:ind w:left="0"/>
        <w:jc w:val="both"/>
        <w:rPr>
          <w:i/>
          <w:iCs/>
          <w:shd w:val="clear" w:color="auto" w:fill="FFFFFF"/>
        </w:rPr>
      </w:pPr>
      <w:r>
        <w:rPr>
          <w:b/>
          <w:bCs/>
        </w:rPr>
        <w:t>Изменение сроков проведения ППК</w:t>
      </w:r>
      <w:r w:rsidRPr="00080E29">
        <w:rPr>
          <w:bCs/>
          <w:shd w:val="clear" w:color="auto" w:fill="FFFFFF"/>
        </w:rPr>
        <w:t xml:space="preserve"> </w:t>
      </w:r>
      <w:r w:rsidR="00972665" w:rsidRPr="00972665">
        <w:rPr>
          <w:b/>
          <w:bCs/>
          <w:shd w:val="clear" w:color="auto" w:fill="FFFFFF"/>
        </w:rPr>
        <w:t>«</w:t>
      </w:r>
      <w:r w:rsidR="00972665" w:rsidRPr="00972665">
        <w:rPr>
          <w:b/>
          <w:szCs w:val="20"/>
        </w:rPr>
        <w:t>Разработка учебно-методического обеспечения реализации ФГОС СПО по макету ТОП 50</w:t>
      </w:r>
      <w:r w:rsidR="00972665">
        <w:rPr>
          <w:b/>
          <w:bCs/>
          <w:shd w:val="clear" w:color="auto" w:fill="FFFFFF"/>
        </w:rPr>
        <w:t>»</w:t>
      </w:r>
      <w:r w:rsidR="00972665" w:rsidRPr="00D62157">
        <w:rPr>
          <w:b/>
          <w:bCs/>
          <w:shd w:val="clear" w:color="auto" w:fill="FFFFFF"/>
        </w:rPr>
        <w:t>, </w:t>
      </w:r>
      <w:r w:rsidR="00972665">
        <w:rPr>
          <w:i/>
          <w:iCs/>
          <w:shd w:val="clear" w:color="auto" w:fill="FFFFFF"/>
        </w:rPr>
        <w:t>5</w:t>
      </w:r>
      <w:r w:rsidR="00972665" w:rsidRPr="00D62157">
        <w:rPr>
          <w:i/>
          <w:iCs/>
          <w:shd w:val="clear" w:color="auto" w:fill="FFFFFF"/>
        </w:rPr>
        <w:t>6 ч</w:t>
      </w:r>
      <w:r>
        <w:rPr>
          <w:i/>
          <w:iCs/>
          <w:shd w:val="clear" w:color="auto" w:fill="FFFFFF"/>
        </w:rPr>
        <w:t>:</w:t>
      </w:r>
    </w:p>
    <w:p w:rsidR="00027A2D" w:rsidRPr="00F74A0B" w:rsidRDefault="00140B94" w:rsidP="00096860">
      <w:pPr>
        <w:pStyle w:val="a7"/>
        <w:ind w:left="0"/>
        <w:jc w:val="both"/>
        <w:rPr>
          <w:b/>
        </w:rPr>
      </w:pPr>
      <w:r>
        <w:t xml:space="preserve">занятия, </w:t>
      </w:r>
      <w:r w:rsidR="00027A2D">
        <w:t>запланированные на 17.03.2020-31.03.2020</w:t>
      </w:r>
      <w:r>
        <w:t>,</w:t>
      </w:r>
      <w:r w:rsidR="00027A2D">
        <w:t xml:space="preserve"> </w:t>
      </w:r>
      <w:r w:rsidR="00027A2D">
        <w:rPr>
          <w:b/>
          <w:bCs/>
        </w:rPr>
        <w:t>переносятся на 17.03.2020-02.04.2020</w:t>
      </w:r>
      <w:r w:rsidR="00027A2D">
        <w:t xml:space="preserve"> и будут проходить на базе ГПОУ ЯО Мышкинск</w:t>
      </w:r>
      <w:r w:rsidR="00096860">
        <w:t>ого</w:t>
      </w:r>
      <w:r w:rsidR="00027A2D">
        <w:t xml:space="preserve"> политехническ</w:t>
      </w:r>
      <w:r w:rsidR="00096860">
        <w:t>ого</w:t>
      </w:r>
      <w:r w:rsidR="00027A2D">
        <w:t xml:space="preserve"> колледж</w:t>
      </w:r>
      <w:r w:rsidR="00096860">
        <w:t>а</w:t>
      </w:r>
    </w:p>
    <w:p w:rsidR="00972665" w:rsidRDefault="00972665" w:rsidP="00096860">
      <w:pPr>
        <w:pStyle w:val="a7"/>
        <w:ind w:left="0"/>
        <w:jc w:val="both"/>
      </w:pPr>
      <w:r w:rsidRPr="00213F49">
        <w:t>Организатор</w:t>
      </w:r>
      <w:r>
        <w:t>: центр развития профессионального образования</w:t>
      </w:r>
    </w:p>
    <w:p w:rsidR="00972665" w:rsidRPr="00080E29" w:rsidRDefault="009857E5" w:rsidP="00972665">
      <w:pPr>
        <w:pStyle w:val="a7"/>
        <w:ind w:left="0"/>
        <w:rPr>
          <w:b/>
          <w:u w:val="single"/>
        </w:rPr>
      </w:pPr>
      <w:hyperlink r:id="rId10" w:history="1">
        <w:r w:rsidR="00972665" w:rsidRPr="00096860">
          <w:rPr>
            <w:rStyle w:val="a8"/>
            <w:b/>
          </w:rPr>
          <w:t>Подробнее</w:t>
        </w:r>
      </w:hyperlink>
    </w:p>
    <w:p w:rsidR="00731AAC" w:rsidRDefault="00731AAC" w:rsidP="00D037A8">
      <w:pPr>
        <w:pStyle w:val="a7"/>
        <w:ind w:left="0"/>
        <w:rPr>
          <w:b/>
          <w:bCs/>
        </w:rPr>
      </w:pPr>
    </w:p>
    <w:p w:rsidR="00046D49" w:rsidRDefault="00046D49" w:rsidP="00046D49">
      <w:pPr>
        <w:pStyle w:val="a7"/>
        <w:ind w:left="0"/>
        <w:rPr>
          <w:b/>
        </w:rPr>
      </w:pPr>
      <w:r>
        <w:rPr>
          <w:b/>
        </w:rPr>
        <w:t>4.</w:t>
      </w:r>
      <w:r w:rsidRPr="003771F4">
        <w:t xml:space="preserve"> </w:t>
      </w:r>
      <w:r w:rsidRPr="003771F4">
        <w:rPr>
          <w:b/>
        </w:rPr>
        <w:t>ИРО</w:t>
      </w:r>
      <w:proofErr w:type="gramStart"/>
      <w:r w:rsidRPr="003771F4">
        <w:rPr>
          <w:b/>
        </w:rPr>
        <w:t>&gt;О</w:t>
      </w:r>
      <w:proofErr w:type="gramEnd"/>
      <w:r w:rsidRPr="003771F4">
        <w:rPr>
          <w:b/>
        </w:rPr>
        <w:t>б институте&gt;Центры&gt;Центр развития профессионального образования&gt;Мероприятия</w:t>
      </w:r>
    </w:p>
    <w:p w:rsidR="00140B94" w:rsidRDefault="00046D49" w:rsidP="00140B94">
      <w:pPr>
        <w:rPr>
          <w:b/>
          <w:sz w:val="24"/>
          <w:szCs w:val="24"/>
        </w:rPr>
      </w:pPr>
      <w:r w:rsidRPr="00140B94">
        <w:rPr>
          <w:sz w:val="24"/>
          <w:szCs w:val="24"/>
        </w:rPr>
        <w:t>Добавить:</w:t>
      </w:r>
      <w:r w:rsidR="00140B94" w:rsidRPr="00140B94">
        <w:rPr>
          <w:b/>
          <w:sz w:val="24"/>
          <w:szCs w:val="24"/>
        </w:rPr>
        <w:t xml:space="preserve"> </w:t>
      </w:r>
    </w:p>
    <w:p w:rsidR="00140B94" w:rsidRPr="00140B94" w:rsidRDefault="00140B94" w:rsidP="00140B94">
      <w:pPr>
        <w:rPr>
          <w:b/>
          <w:sz w:val="32"/>
          <w:szCs w:val="24"/>
        </w:rPr>
      </w:pPr>
      <w:r w:rsidRPr="00140B94">
        <w:rPr>
          <w:b/>
          <w:sz w:val="24"/>
        </w:rPr>
        <w:t>23.03.2020-27.03.2020</w:t>
      </w:r>
    </w:p>
    <w:p w:rsidR="00046D49" w:rsidRDefault="00140B94" w:rsidP="00140B94">
      <w:pPr>
        <w:rPr>
          <w:b/>
          <w:i/>
          <w:sz w:val="24"/>
          <w:szCs w:val="24"/>
        </w:rPr>
      </w:pPr>
      <w:r w:rsidRPr="00140B94">
        <w:rPr>
          <w:sz w:val="24"/>
          <w:szCs w:val="24"/>
        </w:rPr>
        <w:t xml:space="preserve">ППК </w:t>
      </w:r>
      <w:r w:rsidRPr="00140B94">
        <w:rPr>
          <w:b/>
          <w:sz w:val="24"/>
          <w:szCs w:val="24"/>
        </w:rPr>
        <w:t xml:space="preserve">«Экспертная оценка профессиональной компетентности педагога», </w:t>
      </w:r>
      <w:r w:rsidRPr="00140B94">
        <w:rPr>
          <w:b/>
          <w:i/>
          <w:sz w:val="24"/>
          <w:szCs w:val="24"/>
        </w:rPr>
        <w:t>24 ч</w:t>
      </w:r>
    </w:p>
    <w:p w:rsidR="00140B94" w:rsidRPr="00140B94" w:rsidRDefault="00140B94" w:rsidP="00140B94">
      <w:pPr>
        <w:rPr>
          <w:sz w:val="24"/>
          <w:szCs w:val="24"/>
        </w:rPr>
      </w:pPr>
      <w:r w:rsidRPr="00140B94">
        <w:rPr>
          <w:sz w:val="24"/>
          <w:szCs w:val="24"/>
        </w:rPr>
        <w:t>Занятия будут про</w:t>
      </w:r>
      <w:r>
        <w:rPr>
          <w:sz w:val="24"/>
          <w:szCs w:val="24"/>
        </w:rPr>
        <w:t>ходить</w:t>
      </w:r>
      <w:r w:rsidRPr="00140B94">
        <w:rPr>
          <w:sz w:val="24"/>
          <w:szCs w:val="24"/>
        </w:rPr>
        <w:t xml:space="preserve"> на базе ГУ ЯО </w:t>
      </w:r>
      <w:proofErr w:type="spellStart"/>
      <w:r w:rsidRPr="00140B94">
        <w:rPr>
          <w:sz w:val="24"/>
          <w:szCs w:val="24"/>
        </w:rPr>
        <w:t>ЦОиККО</w:t>
      </w:r>
      <w:proofErr w:type="spellEnd"/>
      <w:r>
        <w:rPr>
          <w:sz w:val="24"/>
          <w:szCs w:val="24"/>
        </w:rPr>
        <w:t xml:space="preserve">. </w:t>
      </w:r>
    </w:p>
    <w:p w:rsidR="00140B94" w:rsidRPr="00140B94" w:rsidRDefault="009857E5" w:rsidP="00140B94">
      <w:pPr>
        <w:rPr>
          <w:bCs/>
          <w:sz w:val="24"/>
          <w:szCs w:val="24"/>
        </w:rPr>
      </w:pPr>
      <w:hyperlink r:id="rId11" w:history="1">
        <w:r w:rsidR="00140B94" w:rsidRPr="00140B94">
          <w:rPr>
            <w:rStyle w:val="a8"/>
            <w:sz w:val="24"/>
            <w:szCs w:val="24"/>
          </w:rPr>
          <w:t>Подробнее</w:t>
        </w:r>
      </w:hyperlink>
    </w:p>
    <w:p w:rsidR="00046D49" w:rsidRDefault="00046D49" w:rsidP="00D037A8">
      <w:pPr>
        <w:pStyle w:val="a7"/>
        <w:ind w:left="0"/>
        <w:rPr>
          <w:b/>
          <w:bCs/>
        </w:rPr>
      </w:pPr>
    </w:p>
    <w:p w:rsidR="00C60E48" w:rsidRPr="00851E69" w:rsidRDefault="00C60E48" w:rsidP="00C60E48">
      <w:pPr>
        <w:pStyle w:val="a7"/>
        <w:ind w:left="0"/>
        <w:rPr>
          <w:b/>
        </w:rPr>
      </w:pPr>
      <w:r>
        <w:rPr>
          <w:b/>
        </w:rPr>
        <w:t>5</w:t>
      </w:r>
      <w:r w:rsidRPr="00851E69">
        <w:rPr>
          <w:b/>
        </w:rPr>
        <w:t>. ИРО</w:t>
      </w:r>
      <w:proofErr w:type="gramStart"/>
      <w:r w:rsidRPr="00851E69">
        <w:rPr>
          <w:b/>
        </w:rPr>
        <w:t>&gt;О</w:t>
      </w:r>
      <w:proofErr w:type="gramEnd"/>
      <w:r w:rsidRPr="00851E69">
        <w:rPr>
          <w:b/>
        </w:rPr>
        <w:t>б институте&gt;Центры&gt;Центр развития профессионального образования&gt;Мероприятия</w:t>
      </w:r>
    </w:p>
    <w:p w:rsidR="00C60E48" w:rsidRPr="00C51E00" w:rsidRDefault="00C60E48" w:rsidP="00C60E48">
      <w:pPr>
        <w:pStyle w:val="a7"/>
        <w:ind w:left="0"/>
      </w:pPr>
      <w:r w:rsidRPr="00C51E00">
        <w:t>Добавить:</w:t>
      </w:r>
    </w:p>
    <w:p w:rsidR="00C60E48" w:rsidRDefault="00C60E48" w:rsidP="00C60E48">
      <w:pPr>
        <w:pStyle w:val="a7"/>
        <w:ind w:left="0"/>
        <w:rPr>
          <w:b/>
          <w:lang w:eastAsia="ar-SA"/>
        </w:rPr>
      </w:pPr>
      <w:r>
        <w:rPr>
          <w:b/>
          <w:lang w:eastAsia="ar-SA"/>
        </w:rPr>
        <w:t>11 марта</w:t>
      </w:r>
      <w:r w:rsidRPr="00C51E00">
        <w:rPr>
          <w:b/>
          <w:lang w:eastAsia="ar-SA"/>
        </w:rPr>
        <w:t xml:space="preserve"> 2020 года</w:t>
      </w:r>
    </w:p>
    <w:p w:rsidR="00C60E48" w:rsidRPr="00C60E48" w:rsidRDefault="00C60E48" w:rsidP="00C60E48">
      <w:pPr>
        <w:pStyle w:val="a7"/>
        <w:ind w:left="0"/>
        <w:rPr>
          <w:b/>
        </w:rPr>
      </w:pPr>
      <w:r w:rsidRPr="00C60E48">
        <w:rPr>
          <w:b/>
          <w:szCs w:val="20"/>
        </w:rPr>
        <w:t>Семинар «Цифровые технологии для обеспечения качества образовательных результатов по предметным областям»</w:t>
      </w:r>
      <w:r w:rsidRPr="00C60E48">
        <w:t xml:space="preserve"> </w:t>
      </w:r>
      <w:r w:rsidRPr="00C60E48">
        <w:rPr>
          <w:i/>
          <w:szCs w:val="22"/>
        </w:rPr>
        <w:t xml:space="preserve"> (в рамках ППК «Актуальные вопросы развития региональной системы образования»)</w:t>
      </w:r>
    </w:p>
    <w:p w:rsidR="00C60E48" w:rsidRPr="00EA59AB" w:rsidRDefault="00C60E48" w:rsidP="00C60E48">
      <w:pPr>
        <w:ind w:right="-284"/>
        <w:jc w:val="both"/>
        <w:rPr>
          <w:sz w:val="24"/>
          <w:szCs w:val="24"/>
        </w:rPr>
      </w:pPr>
      <w:r w:rsidRPr="00EA59AB">
        <w:rPr>
          <w:b/>
          <w:i/>
          <w:sz w:val="24"/>
          <w:szCs w:val="24"/>
          <w:lang w:eastAsia="ar-SA"/>
        </w:rPr>
        <w:t xml:space="preserve">Место проведения: </w:t>
      </w:r>
      <w:r w:rsidRPr="00EA59AB">
        <w:rPr>
          <w:sz w:val="24"/>
          <w:szCs w:val="24"/>
          <w:lang w:eastAsia="ru-RU"/>
        </w:rPr>
        <w:t>ГПОУ ЯО Ярославский колледж управления и профессиональных технологий</w:t>
      </w:r>
      <w:r w:rsidR="00EA59AB">
        <w:rPr>
          <w:sz w:val="24"/>
          <w:szCs w:val="24"/>
          <w:lang w:eastAsia="ru-RU"/>
        </w:rPr>
        <w:t xml:space="preserve"> (г. Ярославль, </w:t>
      </w:r>
      <w:proofErr w:type="spellStart"/>
      <w:r w:rsidR="00EA59AB">
        <w:rPr>
          <w:sz w:val="24"/>
          <w:szCs w:val="24"/>
          <w:lang w:eastAsia="ru-RU"/>
        </w:rPr>
        <w:t>Тутаевское</w:t>
      </w:r>
      <w:proofErr w:type="spellEnd"/>
      <w:r w:rsidR="00EA59AB">
        <w:rPr>
          <w:sz w:val="24"/>
          <w:szCs w:val="24"/>
          <w:lang w:eastAsia="ru-RU"/>
        </w:rPr>
        <w:t xml:space="preserve"> шоссе, 31-а)</w:t>
      </w:r>
      <w:r w:rsidRPr="00EA59AB">
        <w:rPr>
          <w:sz w:val="24"/>
          <w:szCs w:val="24"/>
          <w:lang w:eastAsia="ar-SA"/>
        </w:rPr>
        <w:t>, начало работы в 10</w:t>
      </w:r>
      <w:r w:rsidRPr="00EA59AB">
        <w:rPr>
          <w:i/>
          <w:sz w:val="24"/>
          <w:szCs w:val="24"/>
          <w:lang w:eastAsia="ar-SA"/>
        </w:rPr>
        <w:t>.</w:t>
      </w:r>
      <w:r w:rsidRPr="00EA59AB">
        <w:rPr>
          <w:sz w:val="24"/>
          <w:szCs w:val="24"/>
          <w:lang w:eastAsia="ar-SA"/>
        </w:rPr>
        <w:t>00</w:t>
      </w:r>
    </w:p>
    <w:p w:rsidR="00C60E48" w:rsidRPr="00BD3A10" w:rsidRDefault="00C60E48" w:rsidP="00BD3A10">
      <w:pPr>
        <w:jc w:val="both"/>
        <w:rPr>
          <w:sz w:val="24"/>
        </w:rPr>
      </w:pPr>
      <w:r w:rsidRPr="00BD3A10">
        <w:rPr>
          <w:b/>
          <w:sz w:val="24"/>
        </w:rPr>
        <w:t>Организатор:</w:t>
      </w:r>
      <w:r w:rsidRPr="00BD3A10">
        <w:rPr>
          <w:sz w:val="24"/>
        </w:rPr>
        <w:t xml:space="preserve"> центр развития профессионального образования</w:t>
      </w:r>
    </w:p>
    <w:p w:rsidR="00C60E48" w:rsidRPr="00C11D85" w:rsidRDefault="009857E5" w:rsidP="00C60E48">
      <w:pPr>
        <w:pStyle w:val="a7"/>
        <w:ind w:left="0"/>
        <w:jc w:val="both"/>
        <w:rPr>
          <w:b/>
        </w:rPr>
      </w:pPr>
      <w:hyperlink r:id="rId12" w:history="1">
        <w:r w:rsidR="00C60E48" w:rsidRPr="009857E5">
          <w:rPr>
            <w:rStyle w:val="a8"/>
            <w:b/>
          </w:rPr>
          <w:t>Прог</w:t>
        </w:r>
        <w:r w:rsidR="00C60E48" w:rsidRPr="009857E5">
          <w:rPr>
            <w:rStyle w:val="a8"/>
            <w:b/>
          </w:rPr>
          <w:t>р</w:t>
        </w:r>
        <w:r w:rsidR="00C60E48" w:rsidRPr="009857E5">
          <w:rPr>
            <w:rStyle w:val="a8"/>
            <w:b/>
          </w:rPr>
          <w:t>амма</w:t>
        </w:r>
      </w:hyperlink>
    </w:p>
    <w:p w:rsidR="00C60E48" w:rsidRDefault="00C60E48" w:rsidP="00D037A8">
      <w:pPr>
        <w:pStyle w:val="a7"/>
        <w:ind w:left="0"/>
        <w:rPr>
          <w:b/>
          <w:bCs/>
        </w:rPr>
      </w:pPr>
    </w:p>
    <w:p w:rsidR="00C60E48" w:rsidRDefault="00C60E48" w:rsidP="00D037A8">
      <w:pPr>
        <w:pStyle w:val="a7"/>
        <w:ind w:left="0"/>
        <w:rPr>
          <w:b/>
          <w:bCs/>
        </w:rPr>
      </w:pPr>
    </w:p>
    <w:p w:rsidR="00C60E48" w:rsidRDefault="00C60E48" w:rsidP="00D037A8">
      <w:pPr>
        <w:pStyle w:val="a7"/>
        <w:ind w:left="0"/>
        <w:rPr>
          <w:b/>
          <w:bCs/>
        </w:rPr>
      </w:pPr>
      <w:bookmarkStart w:id="0" w:name="_GoBack"/>
      <w:bookmarkEnd w:id="0"/>
    </w:p>
    <w:p w:rsidR="00C60E48" w:rsidRDefault="00C60E48" w:rsidP="00D037A8">
      <w:pPr>
        <w:pStyle w:val="a7"/>
        <w:ind w:left="0"/>
        <w:rPr>
          <w:b/>
          <w:bCs/>
        </w:rPr>
      </w:pPr>
    </w:p>
    <w:p w:rsidR="00C60E48" w:rsidRDefault="00C60E48" w:rsidP="00D037A8">
      <w:pPr>
        <w:pStyle w:val="a7"/>
        <w:ind w:left="0"/>
        <w:rPr>
          <w:b/>
          <w:bCs/>
        </w:rPr>
      </w:pPr>
    </w:p>
    <w:p w:rsidR="00C60E48" w:rsidRDefault="00C60E48" w:rsidP="00D037A8">
      <w:pPr>
        <w:pStyle w:val="a7"/>
        <w:ind w:left="0"/>
        <w:rPr>
          <w:b/>
          <w:bCs/>
        </w:rPr>
      </w:pPr>
    </w:p>
    <w:p w:rsidR="00C60E48" w:rsidRDefault="00C60E48" w:rsidP="00D037A8">
      <w:pPr>
        <w:pStyle w:val="a7"/>
        <w:ind w:left="0"/>
        <w:rPr>
          <w:b/>
          <w:bCs/>
        </w:rPr>
      </w:pPr>
    </w:p>
    <w:p w:rsidR="006807D4" w:rsidRDefault="006807D4" w:rsidP="006807D4">
      <w:r w:rsidRPr="00784A72">
        <w:t>Перечень прилагаемых документов:</w:t>
      </w:r>
    </w:p>
    <w:tbl>
      <w:tblPr>
        <w:tblW w:w="97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7"/>
        <w:gridCol w:w="4110"/>
        <w:gridCol w:w="471"/>
        <w:gridCol w:w="2880"/>
        <w:gridCol w:w="1307"/>
        <w:gridCol w:w="387"/>
        <w:gridCol w:w="40"/>
        <w:gridCol w:w="20"/>
      </w:tblGrid>
      <w:tr w:rsidR="006807D4" w:rsidRPr="00784A72" w:rsidTr="00D66D7F">
        <w:trPr>
          <w:trHeight w:val="329"/>
        </w:trPr>
        <w:tc>
          <w:tcPr>
            <w:tcW w:w="547" w:type="dxa"/>
            <w:shd w:val="clear" w:color="auto" w:fill="auto"/>
          </w:tcPr>
          <w:p w:rsidR="006807D4" w:rsidRPr="00784A72" w:rsidRDefault="006807D4" w:rsidP="000513E0">
            <w:pPr>
              <w:pStyle w:val="a9"/>
              <w:snapToGrid w:val="0"/>
            </w:pP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D4" w:rsidRPr="00784A72" w:rsidRDefault="006807D4" w:rsidP="000513E0">
            <w:pPr>
              <w:snapToGrid w:val="0"/>
            </w:pPr>
            <w:r w:rsidRPr="00784A72">
              <w:t>Название материала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D4" w:rsidRPr="00784A72" w:rsidRDefault="006807D4" w:rsidP="000513E0">
            <w:pPr>
              <w:snapToGrid w:val="0"/>
            </w:pPr>
            <w:r w:rsidRPr="00784A72">
              <w:t>Имя файла</w:t>
            </w: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D4" w:rsidRPr="00784A72" w:rsidRDefault="006807D4" w:rsidP="000513E0">
            <w:pPr>
              <w:snapToGrid w:val="0"/>
            </w:pPr>
            <w:r w:rsidRPr="00784A72">
              <w:t>Примечание</w:t>
            </w:r>
          </w:p>
        </w:tc>
      </w:tr>
      <w:tr w:rsidR="006807D4" w:rsidRPr="00784A72" w:rsidTr="00D66D7F">
        <w:trPr>
          <w:trHeight w:val="278"/>
        </w:trPr>
        <w:tc>
          <w:tcPr>
            <w:tcW w:w="547" w:type="dxa"/>
            <w:shd w:val="clear" w:color="auto" w:fill="auto"/>
          </w:tcPr>
          <w:p w:rsidR="006807D4" w:rsidRPr="00784A72" w:rsidRDefault="006807D4" w:rsidP="000513E0">
            <w:pPr>
              <w:snapToGrid w:val="0"/>
            </w:pP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D4" w:rsidRPr="00784A72" w:rsidRDefault="006807D4" w:rsidP="000513E0">
            <w:pPr>
              <w:snapToGrid w:val="0"/>
              <w:ind w:left="72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7D4" w:rsidRPr="00784A72" w:rsidRDefault="006807D4" w:rsidP="00EB2B7C">
            <w:pPr>
              <w:snapToGrid w:val="0"/>
            </w:pPr>
          </w:p>
        </w:tc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7D4" w:rsidRPr="00784A72" w:rsidRDefault="006807D4" w:rsidP="000513E0">
            <w:pPr>
              <w:snapToGrid w:val="0"/>
            </w:pPr>
          </w:p>
        </w:tc>
      </w:tr>
      <w:tr w:rsidR="006807D4" w:rsidRPr="00784A72" w:rsidTr="00D66D7F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657" w:type="dxa"/>
            <w:gridSpan w:val="2"/>
            <w:shd w:val="clear" w:color="auto" w:fill="auto"/>
          </w:tcPr>
          <w:p w:rsidR="006807D4" w:rsidRPr="00784A72" w:rsidRDefault="006807D4" w:rsidP="00D66D7F">
            <w:pPr>
              <w:snapToGrid w:val="0"/>
            </w:pPr>
            <w:r>
              <w:t xml:space="preserve">                   </w:t>
            </w:r>
            <w:r w:rsidRPr="00784A72">
              <w:t>Передал интегратор</w:t>
            </w:r>
          </w:p>
          <w:p w:rsidR="006807D4" w:rsidRPr="00784A72" w:rsidRDefault="001108A6" w:rsidP="000513E0">
            <w:pPr>
              <w:jc w:val="center"/>
            </w:pPr>
            <w:r>
              <w:rPr>
                <w:u w:val="single"/>
              </w:rPr>
              <w:t>Кузнецова Н</w:t>
            </w:r>
            <w:r w:rsidR="004E74D6">
              <w:rPr>
                <w:u w:val="single"/>
              </w:rPr>
              <w:t>.В.</w:t>
            </w:r>
            <w:r w:rsidR="006807D4" w:rsidRPr="00F719D8">
              <w:rPr>
                <w:u w:val="single"/>
              </w:rPr>
              <w:br/>
            </w:r>
            <w:r w:rsidR="006807D4" w:rsidRPr="00784A72">
              <w:t>(</w:t>
            </w:r>
            <w:proofErr w:type="spellStart"/>
            <w:r w:rsidR="006807D4" w:rsidRPr="00784A72">
              <w:t>фио</w:t>
            </w:r>
            <w:proofErr w:type="spellEnd"/>
            <w:r w:rsidR="006807D4" w:rsidRPr="00784A72">
              <w:t>)</w:t>
            </w:r>
            <w:r w:rsidR="006807D4" w:rsidRPr="00784A72">
              <w:br/>
              <w:t xml:space="preserve"> ______________________</w:t>
            </w:r>
            <w:r w:rsidR="006807D4">
              <w:t xml:space="preserve"> </w:t>
            </w:r>
            <w:r w:rsidR="006807D4" w:rsidRPr="00784A72">
              <w:t xml:space="preserve">(подпись) </w:t>
            </w:r>
          </w:p>
        </w:tc>
        <w:tc>
          <w:tcPr>
            <w:tcW w:w="4658" w:type="dxa"/>
            <w:gridSpan w:val="3"/>
            <w:shd w:val="clear" w:color="auto" w:fill="auto"/>
          </w:tcPr>
          <w:p w:rsidR="006807D4" w:rsidRPr="00784A72" w:rsidRDefault="006807D4" w:rsidP="00D66D7F">
            <w:pPr>
              <w:snapToGrid w:val="0"/>
            </w:pPr>
            <w:r>
              <w:t xml:space="preserve">                        </w:t>
            </w:r>
            <w:r w:rsidRPr="00784A72">
              <w:t>Принял диспетчер</w:t>
            </w:r>
          </w:p>
          <w:p w:rsidR="006807D4" w:rsidRPr="00784A72" w:rsidRDefault="006807D4" w:rsidP="000513E0">
            <w:pPr>
              <w:jc w:val="center"/>
            </w:pPr>
            <w:r w:rsidRPr="00784A72">
              <w:t>______________________</w:t>
            </w:r>
            <w:r w:rsidRPr="00784A72">
              <w:br/>
              <w:t>(</w:t>
            </w:r>
            <w:proofErr w:type="spellStart"/>
            <w:r w:rsidRPr="00784A72">
              <w:t>фио</w:t>
            </w:r>
            <w:proofErr w:type="spellEnd"/>
            <w:r w:rsidRPr="00784A72">
              <w:t>)</w:t>
            </w:r>
          </w:p>
          <w:p w:rsidR="006807D4" w:rsidRPr="00784A72" w:rsidRDefault="006807D4" w:rsidP="00A34324">
            <w:pPr>
              <w:jc w:val="center"/>
            </w:pPr>
            <w:r w:rsidRPr="00784A72">
              <w:t>______________________</w:t>
            </w:r>
          </w:p>
        </w:tc>
        <w:tc>
          <w:tcPr>
            <w:tcW w:w="387" w:type="dxa"/>
            <w:shd w:val="clear" w:color="auto" w:fill="auto"/>
          </w:tcPr>
          <w:p w:rsidR="006807D4" w:rsidRPr="00784A72" w:rsidRDefault="006807D4" w:rsidP="000513E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807D4" w:rsidRPr="00784A72" w:rsidRDefault="006807D4" w:rsidP="000513E0">
            <w:pPr>
              <w:snapToGrid w:val="0"/>
            </w:pPr>
          </w:p>
        </w:tc>
      </w:tr>
    </w:tbl>
    <w:p w:rsidR="000F7D03" w:rsidRPr="00FC7528" w:rsidRDefault="000F7D03" w:rsidP="00057A6E">
      <w:pPr>
        <w:rPr>
          <w:b/>
          <w:lang w:val="en-US"/>
        </w:rPr>
      </w:pPr>
    </w:p>
    <w:sectPr w:rsidR="000F7D03" w:rsidRPr="00FC7528" w:rsidSect="00140B94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abstractNum w:abstractNumId="1">
    <w:nsid w:val="4D741B79"/>
    <w:multiLevelType w:val="multilevel"/>
    <w:tmpl w:val="3E1E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545E7"/>
    <w:multiLevelType w:val="hybridMultilevel"/>
    <w:tmpl w:val="A3C06868"/>
    <w:lvl w:ilvl="0" w:tplc="B3BE3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95BE9"/>
    <w:multiLevelType w:val="hybridMultilevel"/>
    <w:tmpl w:val="9922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76"/>
    <w:rsid w:val="000173E6"/>
    <w:rsid w:val="00021218"/>
    <w:rsid w:val="00027A2D"/>
    <w:rsid w:val="00046CAC"/>
    <w:rsid w:val="00046D49"/>
    <w:rsid w:val="00057A6E"/>
    <w:rsid w:val="00080E29"/>
    <w:rsid w:val="00096860"/>
    <w:rsid w:val="000A07DC"/>
    <w:rsid w:val="000D38C6"/>
    <w:rsid w:val="000F7D03"/>
    <w:rsid w:val="001013DB"/>
    <w:rsid w:val="001108A6"/>
    <w:rsid w:val="00140B94"/>
    <w:rsid w:val="00152FB6"/>
    <w:rsid w:val="00153CE5"/>
    <w:rsid w:val="00172BC6"/>
    <w:rsid w:val="001B0B05"/>
    <w:rsid w:val="001B27C2"/>
    <w:rsid w:val="001B4315"/>
    <w:rsid w:val="001D0973"/>
    <w:rsid w:val="001F60EC"/>
    <w:rsid w:val="00213F49"/>
    <w:rsid w:val="002D6F1F"/>
    <w:rsid w:val="002E676D"/>
    <w:rsid w:val="002F2CC3"/>
    <w:rsid w:val="00330000"/>
    <w:rsid w:val="003771F4"/>
    <w:rsid w:val="00385AA5"/>
    <w:rsid w:val="003A3C71"/>
    <w:rsid w:val="003D0814"/>
    <w:rsid w:val="003E4D84"/>
    <w:rsid w:val="004B322D"/>
    <w:rsid w:val="004D4711"/>
    <w:rsid w:val="004D5F7D"/>
    <w:rsid w:val="004E74D6"/>
    <w:rsid w:val="00512E08"/>
    <w:rsid w:val="00542467"/>
    <w:rsid w:val="005855CB"/>
    <w:rsid w:val="005C2B54"/>
    <w:rsid w:val="005C54D6"/>
    <w:rsid w:val="005E2F8A"/>
    <w:rsid w:val="005F2323"/>
    <w:rsid w:val="00602926"/>
    <w:rsid w:val="00605BD4"/>
    <w:rsid w:val="006066C3"/>
    <w:rsid w:val="00622592"/>
    <w:rsid w:val="00647A2C"/>
    <w:rsid w:val="00652723"/>
    <w:rsid w:val="006568D3"/>
    <w:rsid w:val="00656FA0"/>
    <w:rsid w:val="006807D4"/>
    <w:rsid w:val="006C212D"/>
    <w:rsid w:val="006F36AA"/>
    <w:rsid w:val="00701762"/>
    <w:rsid w:val="00731AAC"/>
    <w:rsid w:val="00740380"/>
    <w:rsid w:val="0076641C"/>
    <w:rsid w:val="00771B1F"/>
    <w:rsid w:val="007C1AD1"/>
    <w:rsid w:val="007E6176"/>
    <w:rsid w:val="007F3C6F"/>
    <w:rsid w:val="0081260D"/>
    <w:rsid w:val="00813BA0"/>
    <w:rsid w:val="00867C5F"/>
    <w:rsid w:val="00916D7F"/>
    <w:rsid w:val="00927424"/>
    <w:rsid w:val="0093249D"/>
    <w:rsid w:val="00972665"/>
    <w:rsid w:val="00982BCB"/>
    <w:rsid w:val="00983270"/>
    <w:rsid w:val="009857E5"/>
    <w:rsid w:val="009D296C"/>
    <w:rsid w:val="009D38E4"/>
    <w:rsid w:val="009E524A"/>
    <w:rsid w:val="009E63E0"/>
    <w:rsid w:val="009E7D7C"/>
    <w:rsid w:val="00A059A6"/>
    <w:rsid w:val="00A34324"/>
    <w:rsid w:val="00AA07B7"/>
    <w:rsid w:val="00AE3B5E"/>
    <w:rsid w:val="00AE3C5B"/>
    <w:rsid w:val="00B027D8"/>
    <w:rsid w:val="00B07BD4"/>
    <w:rsid w:val="00B52B45"/>
    <w:rsid w:val="00B5715F"/>
    <w:rsid w:val="00BD3A10"/>
    <w:rsid w:val="00BE33BE"/>
    <w:rsid w:val="00BE36D9"/>
    <w:rsid w:val="00C14012"/>
    <w:rsid w:val="00C364BE"/>
    <w:rsid w:val="00C37DA0"/>
    <w:rsid w:val="00C43E9A"/>
    <w:rsid w:val="00C60E48"/>
    <w:rsid w:val="00C664B6"/>
    <w:rsid w:val="00C702AE"/>
    <w:rsid w:val="00C75521"/>
    <w:rsid w:val="00C930F8"/>
    <w:rsid w:val="00CC1F71"/>
    <w:rsid w:val="00CE0E71"/>
    <w:rsid w:val="00D037A8"/>
    <w:rsid w:val="00D276FD"/>
    <w:rsid w:val="00D3193E"/>
    <w:rsid w:val="00D66D7F"/>
    <w:rsid w:val="00DD042E"/>
    <w:rsid w:val="00DD44D0"/>
    <w:rsid w:val="00DE011C"/>
    <w:rsid w:val="00DF1D8C"/>
    <w:rsid w:val="00DF6327"/>
    <w:rsid w:val="00E12792"/>
    <w:rsid w:val="00E12E2D"/>
    <w:rsid w:val="00E24C83"/>
    <w:rsid w:val="00E97AC2"/>
    <w:rsid w:val="00EA59AB"/>
    <w:rsid w:val="00EB2B7C"/>
    <w:rsid w:val="00EC3D99"/>
    <w:rsid w:val="00EC733A"/>
    <w:rsid w:val="00ED0792"/>
    <w:rsid w:val="00F047E7"/>
    <w:rsid w:val="00F7386F"/>
    <w:rsid w:val="00F74A0B"/>
    <w:rsid w:val="00F934D1"/>
    <w:rsid w:val="00FA0224"/>
    <w:rsid w:val="00FA414A"/>
    <w:rsid w:val="00FA5D97"/>
    <w:rsid w:val="00FB0D26"/>
    <w:rsid w:val="00FC7528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C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bodytext">
    <w:name w:val="bodytext"/>
    <w:basedOn w:val="a"/>
    <w:rsid w:val="006807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807D4"/>
    <w:rPr>
      <w:color w:val="0000FF"/>
      <w:u w:val="single"/>
    </w:rPr>
  </w:style>
  <w:style w:type="paragraph" w:customStyle="1" w:styleId="a9">
    <w:name w:val="Заголовок таблицы"/>
    <w:basedOn w:val="a"/>
    <w:rsid w:val="006807D4"/>
    <w:pPr>
      <w:suppressLineNumbers/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2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12E2D"/>
    <w:rPr>
      <w:rFonts w:ascii="Tahoma" w:hAnsi="Tahoma" w:cs="Tahoma"/>
      <w:sz w:val="16"/>
      <w:szCs w:val="16"/>
      <w:lang w:eastAsia="zh-CN"/>
    </w:rPr>
  </w:style>
  <w:style w:type="character" w:styleId="ac">
    <w:name w:val="FollowedHyperlink"/>
    <w:basedOn w:val="a1"/>
    <w:uiPriority w:val="99"/>
    <w:semiHidden/>
    <w:unhideWhenUsed/>
    <w:rsid w:val="00F74A0B"/>
    <w:rPr>
      <w:color w:val="800080" w:themeColor="followedHyperlink"/>
      <w:u w:val="single"/>
    </w:rPr>
  </w:style>
  <w:style w:type="table" w:styleId="ad">
    <w:name w:val="Table Grid"/>
    <w:basedOn w:val="a2"/>
    <w:uiPriority w:val="39"/>
    <w:rsid w:val="00385A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C"/>
    <w:pPr>
      <w:suppressAutoHyphens/>
    </w:pPr>
    <w:rPr>
      <w:lang w:eastAsia="zh-CN"/>
    </w:rPr>
  </w:style>
  <w:style w:type="paragraph" w:styleId="2">
    <w:name w:val="heading 2"/>
    <w:basedOn w:val="a"/>
    <w:next w:val="a0"/>
    <w:link w:val="20"/>
    <w:qFormat/>
    <w:rsid w:val="000A07DC"/>
    <w:pPr>
      <w:keepNext/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0A07DC"/>
    <w:pPr>
      <w:keepNext/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bodytext">
    <w:name w:val="bodytext"/>
    <w:basedOn w:val="a"/>
    <w:rsid w:val="006807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6807D4"/>
    <w:rPr>
      <w:color w:val="0000FF"/>
      <w:u w:val="single"/>
    </w:rPr>
  </w:style>
  <w:style w:type="paragraph" w:customStyle="1" w:styleId="a9">
    <w:name w:val="Заголовок таблицы"/>
    <w:basedOn w:val="a"/>
    <w:rsid w:val="006807D4"/>
    <w:pPr>
      <w:suppressLineNumbers/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2E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12E2D"/>
    <w:rPr>
      <w:rFonts w:ascii="Tahoma" w:hAnsi="Tahoma" w:cs="Tahoma"/>
      <w:sz w:val="16"/>
      <w:szCs w:val="16"/>
      <w:lang w:eastAsia="zh-CN"/>
    </w:rPr>
  </w:style>
  <w:style w:type="character" w:styleId="ac">
    <w:name w:val="FollowedHyperlink"/>
    <w:basedOn w:val="a1"/>
    <w:uiPriority w:val="99"/>
    <w:semiHidden/>
    <w:unhideWhenUsed/>
    <w:rsid w:val="00F74A0B"/>
    <w:rPr>
      <w:color w:val="800080" w:themeColor="followedHyperlink"/>
      <w:u w:val="single"/>
    </w:rPr>
  </w:style>
  <w:style w:type="table" w:styleId="ad">
    <w:name w:val="Table Grid"/>
    <w:basedOn w:val="a2"/>
    <w:uiPriority w:val="39"/>
    <w:rsid w:val="00385A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2;&#1077;&#1073;&#1080;&#1085;&#1072;&#1088;%2005.03.2020/&#1054;&#1073;&#1083;&#1072;&#1089;&#1090;&#1085;&#1086;&#1081;%20&#1082;&#1086;&#1085;&#1082;&#1091;&#1088;&#1089;%20&#1085;&#1072;%20&#1083;&#1091;&#1095;&#1096;&#1091;&#1102;%20&#1084;&#1086;&#1076;&#1077;&#1083;&#1100;%20&#1086;&#1088;&#1075;&#1072;&#1085;&#1080;&#1079;&#1072;&#1094;&#1080;&#1080;%20&#1074;&#1086;&#1089;&#1087;&#1080;&#1090;&#1072;&#1090;&#1077;&#1083;&#1100;&#1085;&#1086;&#1081;%20&#1076;&#1077;&#1103;&#1090;&#1077;&#1083;&#1100;&#1085;&#1086;&#1089;&#1090;&#1080;%20&#1074;%20&#1087;&#1088;&#1086;&#1092;&#1077;&#1089;&#1089;&#1080;&#1086;&#1085;&#1072;&#1083;&#1100;&#1085;&#1086;&#1081;%20&#1086;&#1073;&#1088;&#1072;&#1079;&#1086;&#1074;&#1072;&#1090;&#1077;&#1083;&#1100;&#1085;&#1086;&#1081;%20&#1086;&#1088;&#1075;&#1072;&#1085;&#1080;&#1079;&#1072;&#1094;&#1080;&#1080;%20&#1074;%20&#1055;&#1054;&#1054;.ppt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1042;&#1077;&#1073;&#1080;&#1085;&#1072;&#1088;%2005.03.2020/&#1054;&#1090;&#1095;&#1077;&#1090;%20&#1086;&#1073;%20&#1086;&#1088;&#1075;&#1072;&#1085;&#1080;&#1079;&#1072;&#1094;&#1080;&#1080;%20&#1074;&#1086;&#1089;&#1087;&#1080;&#1090;&#1072;&#1090;&#1077;&#1083;&#1100;&#1085;&#1086;&#1081;%20&#1076;&#1077;&#1103;&#1090;&#1077;&#1083;&#1100;&#1085;&#1086;&#1089;&#1090;&#1080;%20&#1074;%20&#1087;&#1088;&#1086;&#1092;&#1077;&#1089;&#1089;&#1080;&#1086;&#1085;&#1072;&#1083;&#1100;&#1085;&#1086;&#1081;%20&#1086;&#1073;&#1088;&#1072;&#1079;&#1086;&#1074;&#1072;&#1090;&#1077;&#1083;&#1100;&#1085;&#1086;&#1081;%20&#1086;&#1088;&#1075;&#1072;&#1085;&#1080;&#1079;&#1072;&#1094;&#1080;&#1080;.PPTX" TargetMode="External"/><Relationship Id="rId12" Type="http://schemas.openxmlformats.org/officeDocument/2006/relationships/hyperlink" Target="&#1055;&#1088;&#1086;&#1075;&#1088;&#1072;&#1084;&#1084;&#1072;%20&#1089;&#1077;&#1084;&#1080;&#1085;&#1072;&#1088;&#1072;%2011.03.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2;&#1077;&#1073;&#1080;&#1085;&#1072;&#1088;%2005.03.2020/&#1092;&#1086;&#1090;&#1086;&#1086;&#1090;&#1095;&#1077;&#1090;" TargetMode="External"/><Relationship Id="rId11" Type="http://schemas.openxmlformats.org/officeDocument/2006/relationships/hyperlink" Target="&#1040;&#1085;&#1086;&#1085;&#1089;%20&#1055;&#1055;&#1050;%20&#1069;&#1082;&#1089;&#1087;&#1077;&#1088;&#1090;&#1085;&#1072;&#1103;%20&#1086;&#1094;&#1077;&#1085;&#1082;&#1072;%20&#1087;&#1088;&#1086;&#1092;&#1077;&#1089;&#1089;&#1080;&#1086;&#1085;&#1072;&#1083;&#1100;&#1085;&#1086;&#1081;%20&#1082;&#1086;&#1084;&#1087;&#1077;&#1090;&#1077;&#1085;&#1094;&#1080;&#1080;%20&#1087;&#1077;&#1076;&#1072;&#1075;&#1086;&#1075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40;&#1085;&#1086;&#1085;&#1089;%20&#1055;&#1055;&#1050;%20&#1056;&#1072;&#1079;&#1088;&#1072;&#1073;&#1086;&#1090;&#1082;&#1072;%20&#1091;&#1095;&#1077;&#1073;&#1085;&#1086;-&#1084;&#1077;&#1090;&#1086;&#1076;&#1080;&#1095;&#1077;&#1089;&#1082;&#1086;&#1075;&#1086;%20&#1086;&#1073;&#1077;&#1089;&#1087;&#1077;&#1095;&#1077;&#1085;&#1080;&#1103;%20&#1088;&#1077;&#1072;&#1083;&#1080;&#1079;&#1072;&#1094;&#1080;&#1080;%20&#1060;&#1043;&#1054;&#1057;%20&#1057;&#1055;&#1054;%20&#1087;&#1086;%20&#1084;&#1072;&#1082;&#1077;&#1090;&#1091;%20&#1058;&#1054;&#1055;50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40;&#1085;&#1086;&#1085;&#1089;%20&#1055;&#1055;&#1050;%20&#1055;&#1086;&#1076;&#1075;&#1086;&#1090;&#1086;&#1074;&#1082;&#1072;%20&#1084;&#1072;&#1089;&#1090;&#1077;&#1088;&#1072;..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Наталья Вячеславовна Кузнецова</cp:lastModifiedBy>
  <cp:revision>16</cp:revision>
  <cp:lastPrinted>2020-02-07T09:14:00Z</cp:lastPrinted>
  <dcterms:created xsi:type="dcterms:W3CDTF">2020-03-05T10:14:00Z</dcterms:created>
  <dcterms:modified xsi:type="dcterms:W3CDTF">2020-03-06T09:10:00Z</dcterms:modified>
</cp:coreProperties>
</file>